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516FF1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2</w:t>
      </w:r>
      <w:r w:rsidR="00796B74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</w:t>
      </w:r>
      <w:r>
        <w:rPr>
          <w:rFonts w:eastAsiaTheme="minorHAnsi" w:cstheme="minorBidi"/>
          <w:b/>
          <w:color w:val="000000" w:themeColor="text1"/>
          <w:sz w:val="24"/>
          <w:szCs w:val="24"/>
        </w:rPr>
        <w:t>20</w:t>
      </w:r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796B74" w:rsidRPr="00CF0125" w:rsidRDefault="00796B74" w:rsidP="00796B74">
      <w:pPr>
        <w:ind w:right="21"/>
        <w:contextualSpacing/>
        <w:jc w:val="center"/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 w:rsidR="00516FF1" w:rsidRPr="00516FF1">
        <w:rPr>
          <w:b/>
          <w:color w:val="000000" w:themeColor="text1"/>
          <w:lang w:eastAsia="pl-PL"/>
        </w:rPr>
        <w:t>, montaż i uruchomienie</w:t>
      </w:r>
      <w:r w:rsidR="00516FF1">
        <w:rPr>
          <w:b/>
          <w:color w:val="000000" w:themeColor="text1"/>
          <w:lang w:eastAsia="pl-PL"/>
        </w:rPr>
        <w:t xml:space="preserve"> stanowiska do badań odporności</w:t>
      </w:r>
      <w:r w:rsidR="00516FF1" w:rsidRPr="00516FF1">
        <w:rPr>
          <w:b/>
          <w:color w:val="000000" w:themeColor="text1"/>
          <w:lang w:eastAsia="pl-PL"/>
        </w:rPr>
        <w:t xml:space="preserve"> na płomień</w:t>
      </w:r>
      <w:r w:rsidRPr="00516FF1">
        <w:rPr>
          <w:b/>
          <w:color w:val="000000" w:themeColor="text1"/>
          <w:lang w:eastAsia="pl-PL"/>
        </w:rPr>
        <w:t xml:space="preserve"> </w:t>
      </w:r>
      <w:r w:rsidRPr="0057013B">
        <w:t>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bookmarkStart w:id="0" w:name="_GoBack"/>
      <w:bookmarkEnd w:id="0"/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C1" w:rsidRDefault="002447C1" w:rsidP="00790505">
      <w:pPr>
        <w:spacing w:line="240" w:lineRule="auto"/>
      </w:pPr>
      <w:r>
        <w:separator/>
      </w:r>
    </w:p>
  </w:endnote>
  <w:endnote w:type="continuationSeparator" w:id="0">
    <w:p w:rsidR="002447C1" w:rsidRDefault="002447C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2447C1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C1" w:rsidRDefault="002447C1" w:rsidP="00790505">
      <w:pPr>
        <w:spacing w:line="240" w:lineRule="auto"/>
      </w:pPr>
      <w:r>
        <w:separator/>
      </w:r>
    </w:p>
  </w:footnote>
  <w:footnote w:type="continuationSeparator" w:id="0">
    <w:p w:rsidR="002447C1" w:rsidRDefault="002447C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447C1"/>
    <w:rsid w:val="002B6F68"/>
    <w:rsid w:val="00351CA1"/>
    <w:rsid w:val="00381EF3"/>
    <w:rsid w:val="00422BA6"/>
    <w:rsid w:val="00427FA9"/>
    <w:rsid w:val="004D3276"/>
    <w:rsid w:val="00516FF1"/>
    <w:rsid w:val="00540C0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A92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2019-10-18T07:34:00Z</dcterms:created>
  <dcterms:modified xsi:type="dcterms:W3CDTF">2020-01-13T11:14:00Z</dcterms:modified>
</cp:coreProperties>
</file>