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2E" w:rsidRDefault="00ED712E" w:rsidP="00ED712E">
      <w:pPr>
        <w:outlineLvl w:val="0"/>
        <w:rPr>
          <w:rFonts w:ascii="Times New Roman" w:hAnsi="Times New Roman"/>
          <w:b/>
          <w:bCs/>
        </w:rPr>
      </w:pPr>
    </w:p>
    <w:p w:rsidR="00ED712E" w:rsidRPr="00BA5DCE" w:rsidRDefault="00ED712E" w:rsidP="00ED712E">
      <w:pPr>
        <w:jc w:val="right"/>
        <w:outlineLvl w:val="0"/>
        <w:rPr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b/>
        </w:rPr>
        <w:t xml:space="preserve">                  </w:t>
      </w:r>
      <w:r w:rsidRPr="00BA5DCE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BA5DCE">
        <w:rPr>
          <w:b/>
          <w:szCs w:val="24"/>
        </w:rPr>
        <w:t>C do SIWZ</w:t>
      </w:r>
    </w:p>
    <w:p w:rsidR="00ED712E" w:rsidRPr="00385CBF" w:rsidRDefault="00E6194A" w:rsidP="00ED712E">
      <w:pPr>
        <w:outlineLvl w:val="0"/>
        <w:rPr>
          <w:b/>
          <w:color w:val="000000"/>
        </w:rPr>
      </w:pPr>
      <w:r>
        <w:rPr>
          <w:b/>
          <w:color w:val="000000"/>
        </w:rPr>
        <w:t>2</w:t>
      </w:r>
      <w:r w:rsidR="00ED712E" w:rsidRPr="00385CBF">
        <w:rPr>
          <w:b/>
          <w:color w:val="000000"/>
        </w:rPr>
        <w:t>/PN/20</w:t>
      </w:r>
      <w:r>
        <w:rPr>
          <w:b/>
          <w:color w:val="000000"/>
        </w:rPr>
        <w:t>20</w:t>
      </w:r>
      <w:r w:rsidR="00ED712E" w:rsidRPr="00385CBF">
        <w:rPr>
          <w:b/>
          <w:color w:val="000000"/>
        </w:rPr>
        <w:tab/>
      </w:r>
    </w:p>
    <w:p w:rsidR="00ED712E" w:rsidRPr="00DB4178" w:rsidRDefault="00ED712E" w:rsidP="00ED712E">
      <w:pPr>
        <w:ind w:left="5664"/>
        <w:jc w:val="right"/>
        <w:rPr>
          <w:bCs/>
          <w:color w:val="000000"/>
        </w:rPr>
      </w:pPr>
      <w:r w:rsidRPr="00DB4178">
        <w:rPr>
          <w:bCs/>
          <w:color w:val="000000"/>
        </w:rPr>
        <w:t>................................................</w:t>
      </w:r>
    </w:p>
    <w:p w:rsidR="00ED712E" w:rsidRPr="00DB4178" w:rsidRDefault="00ED712E" w:rsidP="00ED712E">
      <w:pPr>
        <w:ind w:left="1416" w:firstLine="708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</w:t>
      </w:r>
      <w:r w:rsidRPr="00DB4178">
        <w:rPr>
          <w:bCs/>
          <w:color w:val="000000"/>
          <w:szCs w:val="18"/>
        </w:rPr>
        <w:t xml:space="preserve">   </w:t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 w:val="18"/>
          <w:szCs w:val="18"/>
        </w:rPr>
        <w:t xml:space="preserve">         </w:t>
      </w:r>
      <w:r>
        <w:rPr>
          <w:bCs/>
          <w:color w:val="000000"/>
          <w:sz w:val="18"/>
          <w:szCs w:val="18"/>
        </w:rPr>
        <w:t xml:space="preserve">              </w:t>
      </w:r>
      <w:r w:rsidRPr="00DB4178">
        <w:rPr>
          <w:bCs/>
          <w:color w:val="000000"/>
          <w:sz w:val="18"/>
          <w:szCs w:val="18"/>
        </w:rPr>
        <w:t xml:space="preserve">       (miejscowość, data)</w:t>
      </w:r>
    </w:p>
    <w:p w:rsidR="00ED712E" w:rsidRPr="00DB4178" w:rsidRDefault="00ED712E" w:rsidP="00ED712E">
      <w:pPr>
        <w:ind w:right="5137"/>
        <w:rPr>
          <w:bCs/>
          <w:color w:val="000000"/>
          <w:szCs w:val="18"/>
        </w:rPr>
      </w:pPr>
      <w:r w:rsidRPr="00DB4178">
        <w:rPr>
          <w:bCs/>
          <w:color w:val="000000"/>
          <w:szCs w:val="18"/>
        </w:rPr>
        <w:t>..............................................................</w:t>
      </w:r>
    </w:p>
    <w:p w:rsidR="00ED712E" w:rsidRPr="00A03B83" w:rsidRDefault="00ED712E" w:rsidP="00ED712E">
      <w:pPr>
        <w:ind w:right="5137"/>
        <w:rPr>
          <w:bCs/>
          <w:sz w:val="18"/>
          <w:szCs w:val="18"/>
        </w:rPr>
      </w:pPr>
      <w:r w:rsidRPr="00DB4178">
        <w:rPr>
          <w:bCs/>
          <w:color w:val="000000"/>
          <w:sz w:val="18"/>
          <w:szCs w:val="18"/>
        </w:rPr>
        <w:t xml:space="preserve">         (pieczęć adresowa</w:t>
      </w:r>
      <w:r w:rsidRPr="00BA5DCE">
        <w:rPr>
          <w:bCs/>
          <w:sz w:val="18"/>
          <w:szCs w:val="18"/>
        </w:rPr>
        <w:t xml:space="preserve"> Wykonawcy)</w:t>
      </w:r>
    </w:p>
    <w:p w:rsidR="00ED712E" w:rsidRPr="00BA5DCE" w:rsidRDefault="00ED712E" w:rsidP="00ED712E">
      <w:pPr>
        <w:pStyle w:val="Indeks"/>
        <w:suppressLineNumbers w:val="0"/>
        <w:rPr>
          <w:rFonts w:cs="Arial"/>
          <w:bCs/>
          <w:szCs w:val="24"/>
        </w:rPr>
      </w:pPr>
    </w:p>
    <w:p w:rsidR="00ED712E" w:rsidRPr="00A03B83" w:rsidRDefault="00ED712E" w:rsidP="00ED712E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  <w:r w:rsidRPr="00BA5DCE">
        <w:rPr>
          <w:rFonts w:cs="Arial"/>
          <w:b/>
          <w:sz w:val="28"/>
        </w:rPr>
        <w:t xml:space="preserve">OŚWIADCZENIE O PRZYNALEŻNOŚCI LUB BRAKU PRZYNALEŻNOŚCI DO GRUPY KAPITAŁOWEJ </w:t>
      </w:r>
    </w:p>
    <w:p w:rsidR="00ED712E" w:rsidRPr="00A03B83" w:rsidRDefault="00ED712E" w:rsidP="00ED712E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ED712E" w:rsidRPr="00A03B83" w:rsidRDefault="00ED712E" w:rsidP="00ED712E">
      <w:pPr>
        <w:pStyle w:val="Tekstpodstawowy"/>
        <w:rPr>
          <w:rFonts w:cs="Arial"/>
          <w:b/>
        </w:rPr>
      </w:pPr>
    </w:p>
    <w:p w:rsidR="00ED712E" w:rsidRPr="002F2F77" w:rsidRDefault="00ED712E" w:rsidP="00ED712E">
      <w:pPr>
        <w:ind w:right="21"/>
        <w:contextualSpacing/>
        <w:jc w:val="center"/>
        <w:rPr>
          <w:b/>
          <w:bCs/>
          <w:szCs w:val="24"/>
        </w:rPr>
      </w:pPr>
      <w:r w:rsidRPr="00CC70E4">
        <w:rPr>
          <w:bCs/>
          <w:szCs w:val="24"/>
        </w:rPr>
        <w:t xml:space="preserve">Przystępując do postępowania w sprawie udzielenia zamówienia publicznego </w:t>
      </w:r>
      <w:r w:rsidRPr="00CC70E4">
        <w:rPr>
          <w:bCs/>
          <w:szCs w:val="24"/>
        </w:rPr>
        <w:br/>
        <w:t>w trybie przetargu nieograniczonego</w:t>
      </w:r>
      <w:r w:rsidRPr="00BA5DCE">
        <w:rPr>
          <w:b/>
          <w:bCs/>
          <w:szCs w:val="24"/>
        </w:rPr>
        <w:t xml:space="preserve"> </w:t>
      </w:r>
      <w:r w:rsidRPr="002F2F77">
        <w:rPr>
          <w:b/>
          <w:bCs/>
          <w:szCs w:val="24"/>
        </w:rPr>
        <w:t xml:space="preserve">na </w:t>
      </w:r>
      <w:r w:rsidRPr="00ED712E">
        <w:rPr>
          <w:b/>
          <w:bCs/>
          <w:szCs w:val="24"/>
        </w:rPr>
        <w:t xml:space="preserve">dostawę, </w:t>
      </w:r>
      <w:r w:rsidR="00E6194A" w:rsidRPr="00E6194A">
        <w:rPr>
          <w:b/>
          <w:bCs/>
          <w:szCs w:val="24"/>
        </w:rPr>
        <w:t>montaż i uruchomienie</w:t>
      </w:r>
      <w:r w:rsidR="00E6194A">
        <w:rPr>
          <w:b/>
          <w:bCs/>
          <w:szCs w:val="24"/>
        </w:rPr>
        <w:t xml:space="preserve"> stanowiska </w:t>
      </w:r>
      <w:r w:rsidR="00E6194A">
        <w:rPr>
          <w:b/>
          <w:bCs/>
          <w:szCs w:val="24"/>
        </w:rPr>
        <w:br/>
        <w:t>do badań odporności</w:t>
      </w:r>
      <w:r w:rsidR="00E6194A" w:rsidRPr="00E6194A">
        <w:rPr>
          <w:b/>
          <w:bCs/>
          <w:szCs w:val="24"/>
        </w:rPr>
        <w:t xml:space="preserve"> na płomień</w:t>
      </w:r>
      <w:r w:rsidR="00E6194A" w:rsidRPr="00E6194A">
        <w:rPr>
          <w:b/>
          <w:bCs/>
          <w:szCs w:val="24"/>
        </w:rPr>
        <w:t xml:space="preserve"> </w:t>
      </w:r>
      <w:r w:rsidRPr="00CC70E4">
        <w:rPr>
          <w:bCs/>
          <w:szCs w:val="24"/>
        </w:rPr>
        <w:t>oświadczam, co następuje:</w:t>
      </w:r>
    </w:p>
    <w:p w:rsidR="00ED712E" w:rsidRPr="002F2F77" w:rsidRDefault="00ED712E" w:rsidP="00ED712E">
      <w:pPr>
        <w:contextualSpacing/>
        <w:jc w:val="center"/>
        <w:rPr>
          <w:b/>
          <w:bCs/>
          <w:szCs w:val="24"/>
        </w:rPr>
      </w:pP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709"/>
        </w:tabs>
        <w:ind w:hanging="720"/>
        <w:jc w:val="both"/>
        <w:rPr>
          <w:szCs w:val="24"/>
        </w:rPr>
      </w:pPr>
      <w:r w:rsidRPr="00BA5DCE">
        <w:rPr>
          <w:b/>
          <w:bCs/>
          <w:szCs w:val="24"/>
        </w:rPr>
        <w:t>Nie należymy do grupy kapitałowej</w:t>
      </w:r>
      <w:r w:rsidRPr="00BA5DCE">
        <w:rPr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b/>
          <w:bCs/>
          <w:szCs w:val="24"/>
        </w:rPr>
        <w:t>.</w:t>
      </w: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993"/>
        </w:tabs>
        <w:spacing w:line="360" w:lineRule="auto"/>
        <w:ind w:left="426" w:hanging="426"/>
        <w:jc w:val="both"/>
        <w:rPr>
          <w:b/>
          <w:bCs/>
          <w:szCs w:val="24"/>
        </w:rPr>
      </w:pPr>
      <w:r w:rsidRPr="00BA5DCE">
        <w:rPr>
          <w:b/>
          <w:bCs/>
          <w:szCs w:val="24"/>
        </w:rPr>
        <w:t>Należymy do grupy kapitałowej</w:t>
      </w:r>
      <w:r w:rsidRPr="00BA5DCE">
        <w:rPr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i:</w:t>
      </w:r>
    </w:p>
    <w:p w:rsidR="00ED712E" w:rsidRPr="00BA5DCE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iCs/>
          <w:szCs w:val="24"/>
        </w:rPr>
      </w:pPr>
      <w:r w:rsidRPr="00BA5DCE">
        <w:rPr>
          <w:b/>
          <w:bCs/>
          <w:iCs/>
          <w:szCs w:val="24"/>
        </w:rPr>
        <w:t>- nie złożyliśmy odrębnych ofert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w niniejszym postępowaniu*</w:t>
      </w:r>
    </w:p>
    <w:p w:rsidR="00ED712E" w:rsidRPr="00A03B83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szCs w:val="24"/>
        </w:rPr>
      </w:pPr>
      <w:r w:rsidRPr="00BA5DCE">
        <w:rPr>
          <w:b/>
          <w:bCs/>
          <w:iCs/>
          <w:szCs w:val="24"/>
        </w:rPr>
        <w:t>- złożyliśmy odrębne oferty w niniejszym postępowaniu*</w:t>
      </w:r>
    </w:p>
    <w:p w:rsidR="00ED712E" w:rsidRDefault="00ED712E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E6194A" w:rsidRDefault="00E6194A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</w:p>
    <w:p w:rsidR="00E6194A" w:rsidRPr="00A03B83" w:rsidRDefault="00E6194A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</w:p>
    <w:p w:rsidR="00ED712E" w:rsidRPr="00BA5DCE" w:rsidRDefault="00ED712E" w:rsidP="00ED712E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ED712E" w:rsidRPr="00BA5DCE" w:rsidRDefault="00ED712E" w:rsidP="00ED712E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ED712E" w:rsidRPr="00A03B83" w:rsidRDefault="00ED712E" w:rsidP="00ED712E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ED712E" w:rsidRDefault="00ED712E" w:rsidP="00ED712E">
      <w:pPr>
        <w:jc w:val="both"/>
        <w:rPr>
          <w:b/>
          <w:sz w:val="16"/>
          <w:szCs w:val="16"/>
        </w:rPr>
      </w:pPr>
    </w:p>
    <w:p w:rsidR="00E6194A" w:rsidRDefault="00E6194A" w:rsidP="00ED712E">
      <w:pPr>
        <w:jc w:val="both"/>
        <w:rPr>
          <w:b/>
          <w:sz w:val="16"/>
          <w:szCs w:val="16"/>
        </w:rPr>
      </w:pPr>
    </w:p>
    <w:p w:rsidR="00E6194A" w:rsidRDefault="00E6194A" w:rsidP="00ED712E">
      <w:pPr>
        <w:jc w:val="both"/>
        <w:rPr>
          <w:b/>
          <w:sz w:val="16"/>
          <w:szCs w:val="16"/>
        </w:rPr>
      </w:pPr>
    </w:p>
    <w:p w:rsidR="00ED712E" w:rsidRPr="00A03B83" w:rsidRDefault="00ED712E" w:rsidP="00ED712E">
      <w:pPr>
        <w:jc w:val="both"/>
        <w:rPr>
          <w:b/>
          <w:sz w:val="16"/>
          <w:szCs w:val="16"/>
        </w:rPr>
      </w:pPr>
      <w:bookmarkStart w:id="0" w:name="_GoBack"/>
      <w:bookmarkEnd w:id="0"/>
      <w:r w:rsidRPr="00A03B83">
        <w:rPr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ED712E" w:rsidRPr="00A03B83" w:rsidRDefault="00ED712E" w:rsidP="00ED712E">
      <w:pPr>
        <w:jc w:val="both"/>
        <w:rPr>
          <w:b/>
          <w:bCs/>
          <w:i/>
          <w:iCs/>
          <w:sz w:val="16"/>
          <w:szCs w:val="16"/>
          <w:vertAlign w:val="superscript"/>
        </w:rPr>
      </w:pPr>
      <w:r w:rsidRPr="00A03B83">
        <w:rPr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EA33CE" w:rsidRPr="00ED712E" w:rsidRDefault="00EA33CE" w:rsidP="00ED712E"/>
    <w:sectPr w:rsidR="00EA33CE" w:rsidRPr="00ED712E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D4" w:rsidRDefault="00C209D4" w:rsidP="00790505">
      <w:pPr>
        <w:spacing w:line="240" w:lineRule="auto"/>
      </w:pPr>
      <w:r>
        <w:separator/>
      </w:r>
    </w:p>
  </w:endnote>
  <w:endnote w:type="continuationSeparator" w:id="0">
    <w:p w:rsidR="00C209D4" w:rsidRDefault="00C209D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BB" w:rsidRPr="001F4D7F" w:rsidRDefault="00F032BB" w:rsidP="00F032BB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E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F032BB" w:rsidRDefault="00C209D4" w:rsidP="00F03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D4" w:rsidRDefault="00C209D4" w:rsidP="00790505">
      <w:pPr>
        <w:spacing w:line="240" w:lineRule="auto"/>
      </w:pPr>
      <w:r>
        <w:separator/>
      </w:r>
    </w:p>
  </w:footnote>
  <w:footnote w:type="continuationSeparator" w:id="0">
    <w:p w:rsidR="00C209D4" w:rsidRDefault="00C209D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3"/>
  </w:num>
  <w:num w:numId="16">
    <w:abstractNumId w:val="2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5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9"/>
  </w:num>
  <w:num w:numId="34">
    <w:abstractNumId w:val="4"/>
  </w:num>
  <w:num w:numId="35">
    <w:abstractNumId w:val="7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1E3E"/>
    <w:rsid w:val="00067C2A"/>
    <w:rsid w:val="000B1242"/>
    <w:rsid w:val="0017144D"/>
    <w:rsid w:val="00236EDB"/>
    <w:rsid w:val="00242433"/>
    <w:rsid w:val="002B6F68"/>
    <w:rsid w:val="00351CA1"/>
    <w:rsid w:val="00381EF3"/>
    <w:rsid w:val="00422BA6"/>
    <w:rsid w:val="004D3276"/>
    <w:rsid w:val="0058413E"/>
    <w:rsid w:val="005A4986"/>
    <w:rsid w:val="00661247"/>
    <w:rsid w:val="006A14F5"/>
    <w:rsid w:val="00746967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1E7A"/>
    <w:rsid w:val="00B825B6"/>
    <w:rsid w:val="00B83F90"/>
    <w:rsid w:val="00B84DD9"/>
    <w:rsid w:val="00BF3E8B"/>
    <w:rsid w:val="00C209D4"/>
    <w:rsid w:val="00C76952"/>
    <w:rsid w:val="00CB5666"/>
    <w:rsid w:val="00CC529A"/>
    <w:rsid w:val="00D27C34"/>
    <w:rsid w:val="00D9702A"/>
    <w:rsid w:val="00DA7D2D"/>
    <w:rsid w:val="00E03A55"/>
    <w:rsid w:val="00E440AB"/>
    <w:rsid w:val="00E6194A"/>
    <w:rsid w:val="00E66817"/>
    <w:rsid w:val="00EA33CE"/>
    <w:rsid w:val="00ED712E"/>
    <w:rsid w:val="00F032BB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80E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ED712E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2019-10-18T07:36:00Z</dcterms:created>
  <dcterms:modified xsi:type="dcterms:W3CDTF">2020-01-13T11:15:00Z</dcterms:modified>
</cp:coreProperties>
</file>